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887D" w14:textId="0C71B6B6" w:rsidR="00F50D79" w:rsidRDefault="00BC055D" w:rsidP="00F50D79">
      <w:pPr>
        <w:pStyle w:val="Heading1"/>
        <w:spacing w:before="240" w:after="240"/>
        <w:jc w:val="center"/>
        <w:rPr>
          <w:rFonts w:ascii="Rockwell" w:hAnsi="Rockwell"/>
          <w:bC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2020</w:t>
      </w:r>
      <w:r w:rsidR="00F50D79"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Thanksgiving </w:t>
      </w:r>
      <w:r w:rsidR="00D5628D" w:rsidRPr="00D5628D">
        <w:rPr>
          <w:rFonts w:ascii="Rockwell" w:hAnsi="Rockwell"/>
          <w:bCs/>
          <w:i/>
          <w:noProof/>
          <w:color w:val="000000"/>
          <w:sz w:val="28"/>
          <w:szCs w:val="28"/>
        </w:rPr>
        <w:t>Buzzed Dr</w:t>
      </w:r>
      <w:bookmarkStart w:id="0" w:name="_GoBack"/>
      <w:bookmarkEnd w:id="0"/>
      <w:r w:rsidR="00D5628D" w:rsidRPr="00D5628D">
        <w:rPr>
          <w:rFonts w:ascii="Rockwell" w:hAnsi="Rockwell"/>
          <w:bCs/>
          <w:i/>
          <w:noProof/>
          <w:color w:val="000000"/>
          <w:sz w:val="28"/>
          <w:szCs w:val="28"/>
        </w:rPr>
        <w:t>iving Is Drunk Driving</w:t>
      </w:r>
    </w:p>
    <w:p w14:paraId="60354A6F" w14:textId="77777777" w:rsidR="00F50D79" w:rsidRDefault="00F50D79" w:rsidP="00F50D79">
      <w:pPr>
        <w:pStyle w:val="Heading3"/>
        <w:spacing w:before="240" w:after="240"/>
        <w:jc w:val="center"/>
      </w:pPr>
      <w:r w:rsidRPr="00FA0D35">
        <w:rPr>
          <w:rFonts w:ascii="Rockwell" w:hAnsi="Rockwell"/>
          <w:caps/>
          <w:noProof/>
        </w:rPr>
        <w:t>FACT SHEET &amp; TALKING POINTS</w:t>
      </w:r>
    </w:p>
    <w:p w14:paraId="012DBFD6" w14:textId="77777777" w:rsidR="00F50D79" w:rsidRPr="00F50D79" w:rsidRDefault="00F50D79" w:rsidP="00F50D79"/>
    <w:p w14:paraId="0BFB941C" w14:textId="718D6133" w:rsidR="00114554" w:rsidRDefault="00114554">
      <w:pPr>
        <w:rPr>
          <w:rFonts w:ascii="Trebuchet MS" w:hAnsi="Trebuchet MS"/>
          <w:i/>
          <w:sz w:val="22"/>
        </w:rPr>
      </w:pPr>
      <w:bookmarkStart w:id="1" w:name="_gjdgxs" w:colFirst="0" w:colLast="0"/>
      <w:bookmarkEnd w:id="1"/>
      <w:r>
        <w:rPr>
          <w:rFonts w:ascii="Trebuchet MS" w:hAnsi="Trebuchet MS"/>
          <w:sz w:val="22"/>
        </w:rPr>
        <w:t xml:space="preserve">This Thanksgiving, the U.S. Department of Transportation’s National Highway Traffic Safety Administration </w:t>
      </w:r>
      <w:r w:rsidR="00111997">
        <w:rPr>
          <w:rFonts w:ascii="Trebuchet MS" w:hAnsi="Trebuchet MS"/>
          <w:sz w:val="22"/>
        </w:rPr>
        <w:t xml:space="preserve">(NHTSA) </w:t>
      </w:r>
      <w:r>
        <w:rPr>
          <w:rFonts w:ascii="Trebuchet MS" w:hAnsi="Trebuchet MS"/>
          <w:sz w:val="22"/>
        </w:rPr>
        <w:t xml:space="preserve">is teaming up with </w:t>
      </w:r>
      <w:r>
        <w:rPr>
          <w:rFonts w:ascii="Trebuchet MS" w:hAnsi="Trebuchet MS"/>
          <w:b/>
          <w:sz w:val="22"/>
        </w:rPr>
        <w:t>[State/Local Organization]</w:t>
      </w:r>
      <w:r>
        <w:rPr>
          <w:rFonts w:ascii="Trebuchet MS" w:hAnsi="Trebuchet MS"/>
          <w:sz w:val="22"/>
        </w:rPr>
        <w:t xml:space="preserve"> to keep you safe on the </w:t>
      </w:r>
      <w:r w:rsidR="00CC0BD7">
        <w:rPr>
          <w:rFonts w:ascii="Trebuchet MS" w:hAnsi="Trebuchet MS"/>
          <w:sz w:val="22"/>
        </w:rPr>
        <w:t>roads</w:t>
      </w:r>
      <w:r>
        <w:rPr>
          <w:rFonts w:ascii="Trebuchet MS" w:hAnsi="Trebuchet MS"/>
          <w:sz w:val="22"/>
        </w:rPr>
        <w:t xml:space="preserve">. A popular trend, </w:t>
      </w:r>
      <w:r w:rsidR="00ED3618">
        <w:rPr>
          <w:rFonts w:ascii="Trebuchet MS" w:hAnsi="Trebuchet MS"/>
          <w:sz w:val="22"/>
        </w:rPr>
        <w:t>Thanksgiving Eve, or “</w:t>
      </w:r>
      <w:r>
        <w:rPr>
          <w:rFonts w:ascii="Trebuchet MS" w:hAnsi="Trebuchet MS"/>
          <w:sz w:val="22"/>
        </w:rPr>
        <w:t>Blackout Wednesday</w:t>
      </w:r>
      <w:r w:rsidR="00ED3618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” </w:t>
      </w:r>
      <w:r w:rsidR="00F963B9" w:rsidRPr="00F50D79">
        <w:rPr>
          <w:rFonts w:ascii="Trebuchet MS" w:hAnsi="Trebuchet MS"/>
          <w:sz w:val="22"/>
        </w:rPr>
        <w:t>highlight</w:t>
      </w:r>
      <w:r w:rsidR="00ED3618">
        <w:rPr>
          <w:rFonts w:ascii="Trebuchet MS" w:hAnsi="Trebuchet MS"/>
          <w:sz w:val="22"/>
        </w:rPr>
        <w:t>s</w:t>
      </w:r>
      <w:r w:rsidR="00CA112A">
        <w:rPr>
          <w:rFonts w:ascii="Trebuchet MS" w:hAnsi="Trebuchet MS"/>
          <w:sz w:val="22"/>
        </w:rPr>
        <w:t xml:space="preserve"> </w:t>
      </w:r>
      <w:r w:rsidR="000621FD">
        <w:rPr>
          <w:rFonts w:ascii="Trebuchet MS" w:hAnsi="Trebuchet MS"/>
          <w:sz w:val="22"/>
        </w:rPr>
        <w:t>—</w:t>
      </w:r>
      <w:r w:rsidR="00F963B9" w:rsidRPr="00F50D79">
        <w:rPr>
          <w:rFonts w:ascii="Trebuchet MS" w:hAnsi="Trebuchet MS"/>
          <w:sz w:val="22"/>
        </w:rPr>
        <w:t xml:space="preserve"> and even encourage</w:t>
      </w:r>
      <w:r w:rsidR="00D5628D">
        <w:rPr>
          <w:rFonts w:ascii="Trebuchet MS" w:hAnsi="Trebuchet MS"/>
          <w:sz w:val="22"/>
        </w:rPr>
        <w:t>s</w:t>
      </w:r>
      <w:r w:rsidR="00CA112A">
        <w:rPr>
          <w:rFonts w:ascii="Trebuchet MS" w:hAnsi="Trebuchet MS"/>
          <w:sz w:val="22"/>
        </w:rPr>
        <w:t xml:space="preserve"> </w:t>
      </w:r>
      <w:r w:rsidR="000621FD">
        <w:rPr>
          <w:rFonts w:ascii="Trebuchet MS" w:hAnsi="Trebuchet MS"/>
          <w:sz w:val="22"/>
        </w:rPr>
        <w:t>—</w:t>
      </w:r>
      <w:r w:rsidR="00CA112A">
        <w:rPr>
          <w:rFonts w:ascii="Trebuchet MS" w:hAnsi="Trebuchet MS"/>
          <w:sz w:val="22"/>
        </w:rPr>
        <w:t xml:space="preserve"> </w:t>
      </w:r>
      <w:r w:rsidR="00F963B9" w:rsidRPr="00F50D79">
        <w:rPr>
          <w:rFonts w:ascii="Trebuchet MS" w:hAnsi="Trebuchet MS"/>
          <w:sz w:val="22"/>
        </w:rPr>
        <w:t xml:space="preserve">the heavy consumption of alcohol </w:t>
      </w:r>
      <w:r w:rsidR="0050117D">
        <w:rPr>
          <w:rFonts w:ascii="Trebuchet MS" w:hAnsi="Trebuchet MS"/>
          <w:sz w:val="22"/>
        </w:rPr>
        <w:t>on the Wednesday before Thanksgiving</w:t>
      </w:r>
      <w:r w:rsidR="00F963B9" w:rsidRPr="00F50D79">
        <w:rPr>
          <w:rFonts w:ascii="Trebuchet MS" w:hAnsi="Trebuchet MS"/>
          <w:sz w:val="22"/>
        </w:rPr>
        <w:t>.</w:t>
      </w:r>
      <w:r w:rsidR="000E7132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It’s important to remember that</w:t>
      </w:r>
      <w:r w:rsidR="00D35C2F">
        <w:rPr>
          <w:rFonts w:ascii="Trebuchet MS" w:hAnsi="Trebuchet MS"/>
          <w:sz w:val="22"/>
        </w:rPr>
        <w:t xml:space="preserve">, </w:t>
      </w:r>
      <w:r w:rsidR="00891B52">
        <w:rPr>
          <w:rFonts w:ascii="Trebuchet MS" w:hAnsi="Trebuchet MS"/>
          <w:sz w:val="22"/>
        </w:rPr>
        <w:t>n</w:t>
      </w:r>
      <w:r w:rsidR="00891B52" w:rsidRPr="00891B52">
        <w:rPr>
          <w:rFonts w:ascii="Trebuchet MS" w:hAnsi="Trebuchet MS"/>
          <w:sz w:val="22"/>
        </w:rPr>
        <w:t>ationally, it is illegal to drive with a BAC of .08 or higher, except in Utah, where the BAC limit is .05.</w:t>
      </w:r>
      <w:r w:rsidR="0098283A">
        <w:rPr>
          <w:rFonts w:ascii="Trebuchet MS" w:hAnsi="Trebuchet MS"/>
          <w:sz w:val="22"/>
        </w:rPr>
        <w:t xml:space="preserve"> </w:t>
      </w:r>
      <w:r w:rsidR="000E7132">
        <w:rPr>
          <w:rFonts w:ascii="Trebuchet MS" w:hAnsi="Trebuchet MS"/>
          <w:sz w:val="22"/>
        </w:rPr>
        <w:t xml:space="preserve">This year, Thanksgiving Eve falls on Wednesday, </w:t>
      </w:r>
      <w:r w:rsidR="00111997">
        <w:rPr>
          <w:rFonts w:ascii="Trebuchet MS" w:hAnsi="Trebuchet MS"/>
          <w:sz w:val="22"/>
        </w:rPr>
        <w:t>November</w:t>
      </w:r>
      <w:r w:rsidR="000E7132">
        <w:rPr>
          <w:rFonts w:ascii="Trebuchet MS" w:hAnsi="Trebuchet MS"/>
          <w:sz w:val="22"/>
        </w:rPr>
        <w:t xml:space="preserve"> 2</w:t>
      </w:r>
      <w:r w:rsidR="001A7258">
        <w:rPr>
          <w:rFonts w:ascii="Trebuchet MS" w:hAnsi="Trebuchet MS"/>
          <w:sz w:val="22"/>
        </w:rPr>
        <w:t>5</w:t>
      </w:r>
      <w:r w:rsidR="000E7132">
        <w:rPr>
          <w:rFonts w:ascii="Trebuchet MS" w:hAnsi="Trebuchet MS"/>
          <w:sz w:val="22"/>
        </w:rPr>
        <w:t>,</w:t>
      </w:r>
      <w:r w:rsidR="00111997">
        <w:rPr>
          <w:rFonts w:ascii="Trebuchet MS" w:hAnsi="Trebuchet MS"/>
          <w:sz w:val="22"/>
        </w:rPr>
        <w:t xml:space="preserve"> 2020,</w:t>
      </w:r>
      <w:r w:rsidR="000E7132">
        <w:rPr>
          <w:rFonts w:ascii="Trebuchet MS" w:hAnsi="Trebuchet MS"/>
          <w:sz w:val="22"/>
        </w:rPr>
        <w:t xml:space="preserve"> so </w:t>
      </w:r>
      <w:r w:rsidR="00CC0BD7">
        <w:rPr>
          <w:rFonts w:ascii="Trebuchet MS" w:hAnsi="Trebuchet MS"/>
          <w:sz w:val="22"/>
        </w:rPr>
        <w:t>NHTSA is</w:t>
      </w:r>
      <w:r w:rsidR="000E7132">
        <w:rPr>
          <w:rFonts w:ascii="Trebuchet MS" w:hAnsi="Trebuchet MS"/>
          <w:sz w:val="22"/>
        </w:rPr>
        <w:t xml:space="preserve"> working hard to get the message out that </w:t>
      </w:r>
      <w:r w:rsidR="000E7132" w:rsidRPr="000E7132">
        <w:rPr>
          <w:rFonts w:ascii="Trebuchet MS" w:hAnsi="Trebuchet MS"/>
          <w:i/>
          <w:sz w:val="22"/>
        </w:rPr>
        <w:t>Buzzed Driving Is Drunk Driving</w:t>
      </w:r>
      <w:r w:rsidR="000E7132">
        <w:rPr>
          <w:rFonts w:ascii="Trebuchet MS" w:hAnsi="Trebuchet MS"/>
          <w:sz w:val="22"/>
        </w:rPr>
        <w:t xml:space="preserve">. </w:t>
      </w:r>
      <w:r w:rsidR="00F963B9">
        <w:rPr>
          <w:rFonts w:ascii="Trebuchet MS" w:hAnsi="Trebuchet MS"/>
          <w:sz w:val="22"/>
        </w:rPr>
        <w:t xml:space="preserve">Read the </w:t>
      </w:r>
      <w:r w:rsidR="0050117D">
        <w:rPr>
          <w:rFonts w:ascii="Trebuchet MS" w:hAnsi="Trebuchet MS"/>
          <w:sz w:val="22"/>
        </w:rPr>
        <w:t>statistics</w:t>
      </w:r>
      <w:r w:rsidR="00F963B9">
        <w:rPr>
          <w:rFonts w:ascii="Trebuchet MS" w:hAnsi="Trebuchet MS"/>
          <w:sz w:val="22"/>
        </w:rPr>
        <w:t xml:space="preserve"> below and h</w:t>
      </w:r>
      <w:r>
        <w:rPr>
          <w:rFonts w:ascii="Trebuchet MS" w:hAnsi="Trebuchet MS"/>
          <w:sz w:val="22"/>
        </w:rPr>
        <w:t xml:space="preserve">elp </w:t>
      </w:r>
      <w:r w:rsidR="000E7132">
        <w:rPr>
          <w:rFonts w:ascii="Trebuchet MS" w:hAnsi="Trebuchet MS"/>
          <w:sz w:val="22"/>
        </w:rPr>
        <w:t>spread this lifesaving message</w:t>
      </w:r>
      <w:r w:rsidR="00024D11">
        <w:rPr>
          <w:rFonts w:ascii="Trebuchet MS" w:hAnsi="Trebuchet MS"/>
          <w:sz w:val="22"/>
        </w:rPr>
        <w:t>.</w:t>
      </w:r>
    </w:p>
    <w:p w14:paraId="3723D276" w14:textId="130689E9" w:rsidR="00F963B9" w:rsidRPr="00F963B9" w:rsidRDefault="00ED3618" w:rsidP="00ED3618">
      <w:pPr>
        <w:tabs>
          <w:tab w:val="left" w:pos="805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0F810F3C" w14:textId="0AE5ECD4" w:rsidR="00024D11" w:rsidRPr="00024D11" w:rsidRDefault="008B44FC" w:rsidP="00024D11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This</w:t>
      </w:r>
      <w:r w:rsidRPr="008B44FC">
        <w:rPr>
          <w:rFonts w:ascii="Trebuchet MS" w:hAnsi="Trebuchet MS"/>
          <w:sz w:val="22"/>
        </w:rPr>
        <w:t xml:space="preserve"> Thanksgiving holiday, NHTSA and its partners are </w:t>
      </w:r>
      <w:r>
        <w:rPr>
          <w:rFonts w:ascii="Trebuchet MS" w:hAnsi="Trebuchet MS"/>
          <w:sz w:val="22"/>
        </w:rPr>
        <w:t>conducting a</w:t>
      </w:r>
      <w:r w:rsidRPr="008B44FC">
        <w:rPr>
          <w:rFonts w:ascii="Trebuchet MS" w:hAnsi="Trebuchet MS"/>
          <w:sz w:val="22"/>
        </w:rPr>
        <w:t xml:space="preserve"> social media blitz</w:t>
      </w:r>
      <w:r>
        <w:rPr>
          <w:rFonts w:ascii="Trebuchet MS" w:hAnsi="Trebuchet MS"/>
          <w:sz w:val="22"/>
        </w:rPr>
        <w:t xml:space="preserve"> </w:t>
      </w:r>
      <w:r w:rsidRPr="008B44FC">
        <w:rPr>
          <w:rFonts w:ascii="Trebuchet MS" w:hAnsi="Trebuchet MS"/>
          <w:sz w:val="22"/>
        </w:rPr>
        <w:t xml:space="preserve">featuring </w:t>
      </w:r>
      <w:r w:rsidR="00425F82">
        <w:rPr>
          <w:rFonts w:ascii="Trebuchet MS" w:hAnsi="Trebuchet MS"/>
          <w:sz w:val="22"/>
        </w:rPr>
        <w:t xml:space="preserve">the </w:t>
      </w:r>
      <w:r w:rsidRPr="008B44FC">
        <w:rPr>
          <w:rFonts w:ascii="Trebuchet MS" w:hAnsi="Trebuchet MS"/>
          <w:sz w:val="22"/>
        </w:rPr>
        <w:t>hashtag #</w:t>
      </w:r>
      <w:proofErr w:type="spellStart"/>
      <w:r w:rsidRPr="008B44FC">
        <w:rPr>
          <w:rFonts w:ascii="Trebuchet MS" w:hAnsi="Trebuchet MS"/>
          <w:sz w:val="22"/>
        </w:rPr>
        <w:t>BoycottBlackoutWednesday</w:t>
      </w:r>
      <w:proofErr w:type="spellEnd"/>
      <w:r w:rsidRPr="008B44FC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to </w:t>
      </w:r>
      <w:r w:rsidRPr="008B44FC">
        <w:rPr>
          <w:rFonts w:ascii="Trebuchet MS" w:hAnsi="Trebuchet MS"/>
          <w:sz w:val="22"/>
        </w:rPr>
        <w:t xml:space="preserve">help deliver lifesaving messages </w:t>
      </w:r>
      <w:r w:rsidR="00ED3618">
        <w:rPr>
          <w:rFonts w:ascii="Trebuchet MS" w:hAnsi="Trebuchet MS"/>
          <w:sz w:val="22"/>
        </w:rPr>
        <w:t xml:space="preserve">about the dangers of drunk driving </w:t>
      </w:r>
      <w:r w:rsidRPr="008B44FC">
        <w:rPr>
          <w:rFonts w:ascii="Trebuchet MS" w:hAnsi="Trebuchet MS"/>
          <w:sz w:val="22"/>
        </w:rPr>
        <w:t xml:space="preserve">into the public conversation and encourage positive actions that can help reduce </w:t>
      </w:r>
      <w:r w:rsidR="0055730C">
        <w:rPr>
          <w:rFonts w:ascii="Trebuchet MS" w:hAnsi="Trebuchet MS"/>
          <w:sz w:val="22"/>
        </w:rPr>
        <w:t>impaired driving</w:t>
      </w:r>
      <w:r w:rsidRPr="008B44FC">
        <w:rPr>
          <w:rFonts w:ascii="Trebuchet MS" w:hAnsi="Trebuchet MS"/>
          <w:sz w:val="22"/>
        </w:rPr>
        <w:t xml:space="preserve"> on the roadways.</w:t>
      </w:r>
    </w:p>
    <w:p w14:paraId="16AB5A90" w14:textId="77777777" w:rsidR="00E52486" w:rsidRDefault="00010975" w:rsidP="00010975">
      <w:pPr>
        <w:pStyle w:val="ListParagraph"/>
        <w:widowControl w:val="0"/>
        <w:numPr>
          <w:ilvl w:val="0"/>
          <w:numId w:val="5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</w:t>
      </w:r>
      <w:r w:rsidRPr="00010975">
        <w:rPr>
          <w:rFonts w:ascii="Trebuchet MS" w:hAnsi="Trebuchet MS"/>
          <w:sz w:val="22"/>
        </w:rPr>
        <w:t>rom 2014 to 2018, 138 drivers involved in fatal crashes on Thanksgiving Eve (6 p.m. to 5:59 a.m.) were alcohol-impaired, and over the entire holiday period (6 p.m. the Wednesday before Thanksgiving through 5:59 a.m. the Monday after Thanksgiving) more than 800 people died in alcohol-impaired crashes.</w:t>
      </w:r>
    </w:p>
    <w:p w14:paraId="28ADCA95" w14:textId="63AD9EA0" w:rsidR="00111997" w:rsidRPr="00D35C2F" w:rsidRDefault="00D35C2F" w:rsidP="00010975">
      <w:pPr>
        <w:pStyle w:val="ListParagraph"/>
        <w:widowControl w:val="0"/>
        <w:numPr>
          <w:ilvl w:val="0"/>
          <w:numId w:val="5"/>
        </w:num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>During the 2018 Thanksgiving h</w:t>
      </w:r>
      <w:r w:rsidR="00111997" w:rsidRPr="00D35C2F">
        <w:rPr>
          <w:rFonts w:ascii="Trebuchet MS" w:hAnsi="Trebuchet MS"/>
          <w:sz w:val="22"/>
        </w:rPr>
        <w:t>oliday period</w:t>
      </w:r>
      <w:r w:rsidR="00D647FF">
        <w:rPr>
          <w:rFonts w:ascii="Trebuchet MS" w:hAnsi="Trebuchet MS"/>
          <w:sz w:val="22"/>
        </w:rPr>
        <w:t xml:space="preserve"> </w:t>
      </w:r>
      <w:r w:rsidR="00D647FF" w:rsidRPr="00D35C2F">
        <w:rPr>
          <w:rFonts w:ascii="Trebuchet MS" w:hAnsi="Trebuchet MS"/>
          <w:sz w:val="22"/>
        </w:rPr>
        <w:t>(6 p.m. Wednesday, November 21, through 5:59 a.m. Monday, November 26</w:t>
      </w:r>
      <w:r w:rsidR="00D647FF">
        <w:rPr>
          <w:rFonts w:ascii="Trebuchet MS" w:hAnsi="Trebuchet MS"/>
          <w:sz w:val="22"/>
        </w:rPr>
        <w:t>)</w:t>
      </w:r>
      <w:r w:rsidRPr="00D35C2F">
        <w:rPr>
          <w:rFonts w:ascii="Trebuchet MS" w:hAnsi="Trebuchet MS"/>
          <w:sz w:val="22"/>
        </w:rPr>
        <w:t xml:space="preserve">, </w:t>
      </w:r>
      <w:r w:rsidR="009310C9">
        <w:rPr>
          <w:rFonts w:ascii="Trebuchet MS" w:hAnsi="Trebuchet MS"/>
          <w:sz w:val="22"/>
        </w:rPr>
        <w:t>more than three times as many drivers involved in fatal crashes were alcohol-impaired during nighttime hours than during the day</w:t>
      </w:r>
      <w:r w:rsidR="00111997" w:rsidRPr="00D35C2F">
        <w:rPr>
          <w:rFonts w:ascii="Trebuchet MS" w:hAnsi="Trebuchet MS"/>
          <w:sz w:val="22"/>
        </w:rPr>
        <w:t xml:space="preserve">.  </w:t>
      </w:r>
    </w:p>
    <w:p w14:paraId="458C0FC8" w14:textId="7B8F7E83" w:rsidR="00D35C2F" w:rsidRDefault="009310C9" w:rsidP="009310C9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9310C9">
        <w:rPr>
          <w:rFonts w:ascii="Trebuchet MS" w:hAnsi="Trebuchet MS"/>
          <w:sz w:val="22"/>
        </w:rPr>
        <w:t>Over the past 5 years (2014-2018)</w:t>
      </w:r>
      <w:r w:rsidR="00D35C2F" w:rsidRPr="00111997">
        <w:rPr>
          <w:rFonts w:ascii="Trebuchet MS" w:hAnsi="Trebuchet MS"/>
          <w:sz w:val="22"/>
        </w:rPr>
        <w:t xml:space="preserve">, 47% of drivers between the ages of 21 and 34 </w:t>
      </w:r>
      <w:r>
        <w:rPr>
          <w:rFonts w:ascii="Trebuchet MS" w:hAnsi="Trebuchet MS"/>
          <w:sz w:val="22"/>
        </w:rPr>
        <w:t>involved</w:t>
      </w:r>
      <w:r w:rsidR="00D35C2F" w:rsidRPr="00111997">
        <w:rPr>
          <w:rFonts w:ascii="Trebuchet MS" w:hAnsi="Trebuchet MS"/>
          <w:sz w:val="22"/>
        </w:rPr>
        <w:t xml:space="preserve"> in</w:t>
      </w:r>
      <w:r>
        <w:rPr>
          <w:rFonts w:ascii="Trebuchet MS" w:hAnsi="Trebuchet MS"/>
          <w:sz w:val="22"/>
        </w:rPr>
        <w:t xml:space="preserve"> fatal</w:t>
      </w:r>
      <w:r w:rsidR="00D35C2F" w:rsidRPr="00111997">
        <w:rPr>
          <w:rFonts w:ascii="Trebuchet MS" w:hAnsi="Trebuchet MS"/>
          <w:sz w:val="22"/>
        </w:rPr>
        <w:t xml:space="preserve"> car crashes on Thanksgiving Eve</w:t>
      </w:r>
      <w:r>
        <w:rPr>
          <w:rFonts w:ascii="Trebuchet MS" w:hAnsi="Trebuchet MS"/>
          <w:sz w:val="22"/>
        </w:rPr>
        <w:t xml:space="preserve"> </w:t>
      </w:r>
      <w:r w:rsidR="00D35C2F">
        <w:rPr>
          <w:rFonts w:ascii="Trebuchet MS" w:hAnsi="Trebuchet MS"/>
          <w:sz w:val="22"/>
        </w:rPr>
        <w:t>were impaired</w:t>
      </w:r>
      <w:r w:rsidR="0085565E">
        <w:rPr>
          <w:rFonts w:ascii="Trebuchet MS" w:hAnsi="Trebuchet MS"/>
          <w:sz w:val="22"/>
        </w:rPr>
        <w:t xml:space="preserve"> by alcohol</w:t>
      </w:r>
      <w:r w:rsidR="00D35C2F">
        <w:rPr>
          <w:rFonts w:ascii="Trebuchet MS" w:hAnsi="Trebuchet MS"/>
          <w:sz w:val="22"/>
        </w:rPr>
        <w:t>.</w:t>
      </w:r>
    </w:p>
    <w:p w14:paraId="124DF63D" w14:textId="570D7136" w:rsidR="00D35C2F" w:rsidRPr="00D35C2F" w:rsidRDefault="00D35C2F" w:rsidP="00D35C2F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 xml:space="preserve">Approximately one-third of all traffic crash fatalities in the United States involve drunk drivers (with blood alcohol concentrations [BACs] of .08 or higher). In 2018, there were 10,511 people killed in drunk-driving crashes. </w:t>
      </w:r>
    </w:p>
    <w:p w14:paraId="134A9D76" w14:textId="5A89F8F7" w:rsidR="00D35C2F" w:rsidRPr="00D35C2F" w:rsidRDefault="00D35C2F" w:rsidP="00D35C2F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 xml:space="preserve">Despite the fact that it’s illegal to drive when impaired by alcohol, in 2018, one person was killed every 50 minutes </w:t>
      </w:r>
      <w:r w:rsidR="003B7F1D">
        <w:rPr>
          <w:rFonts w:ascii="Trebuchet MS" w:hAnsi="Trebuchet MS"/>
          <w:sz w:val="22"/>
        </w:rPr>
        <w:t>in an alcohol-impaired driving crash</w:t>
      </w:r>
      <w:r w:rsidRPr="00D35C2F">
        <w:rPr>
          <w:rFonts w:ascii="Trebuchet MS" w:hAnsi="Trebuchet MS"/>
          <w:sz w:val="22"/>
        </w:rPr>
        <w:t xml:space="preserve"> on our nation’s roads.</w:t>
      </w:r>
    </w:p>
    <w:p w14:paraId="0CFE97BA" w14:textId="48329943" w:rsidR="001175DD" w:rsidRDefault="001175DD" w:rsidP="00C35602">
      <w:pPr>
        <w:rPr>
          <w:rFonts w:ascii="Trebuchet MS" w:hAnsi="Trebuchet MS"/>
          <w:b/>
          <w:sz w:val="22"/>
        </w:rPr>
      </w:pPr>
    </w:p>
    <w:p w14:paraId="697BB9D6" w14:textId="77777777" w:rsidR="0056536C" w:rsidRPr="0056536C" w:rsidRDefault="0056536C" w:rsidP="0056536C">
      <w:pPr>
        <w:rPr>
          <w:rFonts w:ascii="Trebuchet MS" w:hAnsi="Trebuchet MS"/>
          <w:b/>
          <w:sz w:val="22"/>
        </w:rPr>
      </w:pPr>
      <w:r w:rsidRPr="0056536C">
        <w:rPr>
          <w:rFonts w:ascii="Trebuchet MS" w:hAnsi="Trebuchet MS"/>
          <w:b/>
          <w:sz w:val="22"/>
        </w:rPr>
        <w:t>The Cost of Drunk Driving</w:t>
      </w:r>
    </w:p>
    <w:p w14:paraId="4A952D18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On average, a DUI can set you back $10,000 in attorney’s fees, fines, court costs, lost time at work, higher insurance rates, car towing, and more.</w:t>
      </w:r>
    </w:p>
    <w:p w14:paraId="57EFD034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2613369B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lastRenderedPageBreak/>
        <w:t xml:space="preserve">If you’re caught drinking and driving, you can face jail time. Imagine trying to explain that to your friends and family or your place of employment. </w:t>
      </w:r>
    </w:p>
    <w:p w14:paraId="4A22985F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Drinking and driving can cause you to lose your driver’s license and your vehicle. This could inhibit you from getting to work, resulting in lost wages and, potentially, job loss.</w:t>
      </w:r>
    </w:p>
    <w:p w14:paraId="0F87F6D9" w14:textId="1E0F65F5" w:rsidR="008B44FC" w:rsidRDefault="008B44FC" w:rsidP="00C35602">
      <w:pPr>
        <w:rPr>
          <w:rFonts w:ascii="Trebuchet MS" w:hAnsi="Trebuchet MS"/>
          <w:b/>
          <w:sz w:val="22"/>
        </w:rPr>
      </w:pPr>
    </w:p>
    <w:p w14:paraId="156C2B2E" w14:textId="0CF43452" w:rsidR="00C35602" w:rsidRPr="00C35602" w:rsidRDefault="00C35602" w:rsidP="00C35602">
      <w:pPr>
        <w:rPr>
          <w:rFonts w:ascii="Trebuchet MS" w:hAnsi="Trebuchet MS"/>
          <w:b/>
          <w:sz w:val="22"/>
        </w:rPr>
      </w:pPr>
      <w:r w:rsidRPr="00C35602">
        <w:rPr>
          <w:rFonts w:ascii="Trebuchet MS" w:hAnsi="Trebuchet MS"/>
          <w:b/>
          <w:sz w:val="22"/>
        </w:rPr>
        <w:t>Plan Before You Party</w:t>
      </w:r>
    </w:p>
    <w:p w14:paraId="201AF3D2" w14:textId="421744C4" w:rsidR="00C35602" w:rsidRDefault="00D35C2F" w:rsidP="00C35602">
      <w:p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>Always remember to plan ahead if you will be celebrating. If you plan to drink, plan for a sober driver to take you home. Is it your turn to be the designated driver? Take that role seriously and do not consume alcohol, not even one drink.</w:t>
      </w:r>
    </w:p>
    <w:p w14:paraId="11B5F7FC" w14:textId="77777777" w:rsidR="00D35C2F" w:rsidRPr="00C35602" w:rsidRDefault="00D35C2F" w:rsidP="00C35602">
      <w:pPr>
        <w:rPr>
          <w:rFonts w:ascii="Trebuchet MS" w:hAnsi="Trebuchet MS"/>
          <w:sz w:val="22"/>
        </w:rPr>
      </w:pPr>
    </w:p>
    <w:p w14:paraId="5C146606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159AEB3E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If available, use your community’s sober ride program</w:t>
      </w:r>
      <w:r w:rsidRPr="0056536C">
        <w:rPr>
          <w:rFonts w:ascii="Trebuchet MS" w:hAnsi="Trebuchet MS"/>
          <w:b/>
          <w:sz w:val="22"/>
        </w:rPr>
        <w:t xml:space="preserve"> [Insert your local sober ride program specifics here].</w:t>
      </w:r>
    </w:p>
    <w:p w14:paraId="733F750C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If you see a drunk driver on the road, contact</w:t>
      </w:r>
      <w:r w:rsidRPr="0056536C">
        <w:rPr>
          <w:rFonts w:ascii="Trebuchet MS" w:hAnsi="Trebuchet MS"/>
          <w:b/>
          <w:sz w:val="22"/>
        </w:rPr>
        <w:t xml:space="preserve"> [Local Law Enforcement].</w:t>
      </w:r>
    </w:p>
    <w:p w14:paraId="647A5128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Do you have a friend who is about to drink and drive? Take the keys away and make arrangements to get your friend home safely.</w:t>
      </w:r>
    </w:p>
    <w:p w14:paraId="2E8412FF" w14:textId="77777777" w:rsidR="00C35602" w:rsidRDefault="00C35602">
      <w:pPr>
        <w:rPr>
          <w:rFonts w:ascii="Trebuchet MS" w:hAnsi="Trebuchet MS"/>
          <w:sz w:val="22"/>
        </w:rPr>
      </w:pPr>
    </w:p>
    <w:p w14:paraId="6E69F97D" w14:textId="79E0B962" w:rsidR="00117783" w:rsidRPr="00F50D79" w:rsidRDefault="007E7C0F">
      <w:pPr>
        <w:rPr>
          <w:rFonts w:ascii="Trebuchet MS" w:hAnsi="Trebuchet MS"/>
          <w:sz w:val="22"/>
        </w:rPr>
      </w:pPr>
      <w:r w:rsidRPr="00F50D79">
        <w:rPr>
          <w:rFonts w:ascii="Trebuchet MS" w:hAnsi="Trebuchet MS"/>
          <w:sz w:val="22"/>
        </w:rPr>
        <w:t>By working together, we can save lives and help keep America’s roadways safe. Please join us in sharing the lifesaving message</w:t>
      </w:r>
      <w:r w:rsidR="00024D11">
        <w:rPr>
          <w:rFonts w:ascii="Trebuchet MS" w:hAnsi="Trebuchet MS"/>
          <w:sz w:val="22"/>
        </w:rPr>
        <w:t xml:space="preserve"> </w:t>
      </w:r>
      <w:r w:rsidR="00024D11" w:rsidRPr="00024D11">
        <w:rPr>
          <w:rFonts w:ascii="Trebuchet MS" w:hAnsi="Trebuchet MS"/>
          <w:i/>
          <w:sz w:val="22"/>
        </w:rPr>
        <w:t>Buzzed Driving Is Drunk Driving</w:t>
      </w:r>
      <w:r w:rsidR="00024D11">
        <w:rPr>
          <w:rFonts w:ascii="Trebuchet MS" w:hAnsi="Trebuchet MS"/>
          <w:sz w:val="22"/>
        </w:rPr>
        <w:t xml:space="preserve">, </w:t>
      </w:r>
      <w:r w:rsidRPr="00F50D79">
        <w:rPr>
          <w:rFonts w:ascii="Trebuchet MS" w:hAnsi="Trebuchet MS"/>
          <w:sz w:val="22"/>
        </w:rPr>
        <w:t xml:space="preserve">and </w:t>
      </w:r>
      <w:r w:rsidR="00CA112A">
        <w:rPr>
          <w:rFonts w:ascii="Trebuchet MS" w:hAnsi="Trebuchet MS"/>
          <w:sz w:val="22"/>
        </w:rPr>
        <w:t>use</w:t>
      </w:r>
      <w:r w:rsidR="00CA112A" w:rsidRPr="00F50D79">
        <w:rPr>
          <w:rFonts w:ascii="Trebuchet MS" w:hAnsi="Trebuchet MS"/>
          <w:sz w:val="22"/>
        </w:rPr>
        <w:t xml:space="preserve"> </w:t>
      </w:r>
      <w:r w:rsidR="00ED3618">
        <w:rPr>
          <w:rFonts w:ascii="Trebuchet MS" w:hAnsi="Trebuchet MS"/>
          <w:sz w:val="22"/>
        </w:rPr>
        <w:t xml:space="preserve">the hashtag </w:t>
      </w:r>
      <w:r w:rsidRPr="00F50D79">
        <w:rPr>
          <w:rFonts w:ascii="Trebuchet MS" w:hAnsi="Trebuchet MS"/>
          <w:sz w:val="22"/>
        </w:rPr>
        <w:t>#</w:t>
      </w:r>
      <w:proofErr w:type="spellStart"/>
      <w:r w:rsidRPr="00F50D79">
        <w:rPr>
          <w:rFonts w:ascii="Trebuchet MS" w:hAnsi="Trebuchet MS"/>
          <w:sz w:val="22"/>
        </w:rPr>
        <w:t>BoycottBlackoutWednesday</w:t>
      </w:r>
      <w:proofErr w:type="spellEnd"/>
      <w:r w:rsidRPr="00F50D79">
        <w:rPr>
          <w:rFonts w:ascii="Trebuchet MS" w:hAnsi="Trebuchet MS"/>
          <w:sz w:val="22"/>
        </w:rPr>
        <w:t xml:space="preserve"> this holiday weekend.</w:t>
      </w:r>
    </w:p>
    <w:p w14:paraId="72952E83" w14:textId="77777777" w:rsidR="00117783" w:rsidRPr="00F50D79" w:rsidRDefault="00117783">
      <w:pPr>
        <w:rPr>
          <w:rFonts w:ascii="Trebuchet MS" w:hAnsi="Trebuchet MS"/>
          <w:sz w:val="22"/>
        </w:rPr>
      </w:pPr>
    </w:p>
    <w:p w14:paraId="7966A99C" w14:textId="6A6D3214" w:rsidR="00D9349D" w:rsidRDefault="00D9349D" w:rsidP="00D9349D">
      <w:r w:rsidRPr="000C6E99">
        <w:rPr>
          <w:rFonts w:ascii="Trebuchet MS" w:hAnsi="Trebuchet MS"/>
          <w:sz w:val="22"/>
        </w:rPr>
        <w:t xml:space="preserve">For more information, please visit </w:t>
      </w:r>
      <w:r w:rsidRPr="00C65456">
        <w:rPr>
          <w:rFonts w:ascii="Trebuchet MS" w:hAnsi="Trebuchet MS"/>
          <w:sz w:val="22"/>
        </w:rPr>
        <w:t>https://www.trafficsafetymarketing.gov/get-materials/drunk-driving/buzzed-driving-drunk-driving/thanksgiving-eve.</w:t>
      </w:r>
      <w:r>
        <w:t xml:space="preserve"> </w:t>
      </w:r>
    </w:p>
    <w:p w14:paraId="384DEC27" w14:textId="427171C4" w:rsidR="00117783" w:rsidRPr="00F50D79" w:rsidRDefault="00117783" w:rsidP="00D9349D">
      <w:pPr>
        <w:rPr>
          <w:rFonts w:ascii="Trebuchet MS" w:hAnsi="Trebuchet MS"/>
          <w:sz w:val="22"/>
        </w:rPr>
      </w:pPr>
    </w:p>
    <w:sectPr w:rsidR="00117783" w:rsidRPr="00F50D79" w:rsidSect="00877548">
      <w:headerReference w:type="default" r:id="rId8"/>
      <w:footerReference w:type="default" r:id="rId9"/>
      <w:pgSz w:w="12240" w:h="15840"/>
      <w:pgMar w:top="2448" w:right="1440" w:bottom="216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D8A6" w14:textId="77777777" w:rsidR="007D58D6" w:rsidRDefault="007D58D6">
      <w:r>
        <w:separator/>
      </w:r>
    </w:p>
  </w:endnote>
  <w:endnote w:type="continuationSeparator" w:id="0">
    <w:p w14:paraId="02969F1A" w14:textId="77777777" w:rsidR="007D58D6" w:rsidRDefault="007D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59E1" w14:textId="468ACDAA" w:rsidR="00BC055D" w:rsidRPr="00901CE9" w:rsidRDefault="00BC055D" w:rsidP="00BC055D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4D9C5" wp14:editId="5693038D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E727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1034D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o4qg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" filled="f" stroked="f">
              <v:textbox inset="0,0,0,0">
                <w:txbxContent>
                  <w:p w14:paraId="7824E727" w14:textId="77777777" w:rsidR="00BC055D" w:rsidRDefault="00BC055D" w:rsidP="00BC055D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r>
      <w:t>14389a-</w:t>
    </w:r>
    <w:r w:rsidR="0098283A">
      <w:t>0817</w:t>
    </w:r>
    <w:r w:rsidR="004D40EA">
      <w:t>20</w:t>
    </w:r>
    <w:r w:rsidR="0098283A"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C1FC6" wp14:editId="435BC9D1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1FA15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w14:anchorId="60FC1FC6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tRr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" filled="f" stroked="f">
              <v:textbox inset="0,0,0,0">
                <w:txbxContent>
                  <w:p w14:paraId="2A81FA15" w14:textId="77777777" w:rsidR="00BC055D" w:rsidRDefault="00BC055D" w:rsidP="00BC055D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98283A">
      <w:t>2</w:t>
    </w:r>
  </w:p>
  <w:p w14:paraId="77CE35A2" w14:textId="77777777" w:rsidR="00BC055D" w:rsidRDefault="00BC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EFF81" w14:textId="77777777" w:rsidR="007D58D6" w:rsidRDefault="007D58D6">
      <w:r>
        <w:separator/>
      </w:r>
    </w:p>
  </w:footnote>
  <w:footnote w:type="continuationSeparator" w:id="0">
    <w:p w14:paraId="26A14C5A" w14:textId="77777777" w:rsidR="007D58D6" w:rsidRDefault="007D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F67F" w14:textId="18898081" w:rsidR="00AC5C63" w:rsidRPr="00D5628D" w:rsidRDefault="00D5628D" w:rsidP="00D5628D">
    <w:pPr>
      <w:pStyle w:val="Header"/>
      <w:jc w:val="center"/>
    </w:pPr>
    <w:r>
      <w:rPr>
        <w:noProof/>
      </w:rPr>
      <w:drawing>
        <wp:inline distT="0" distB="0" distL="0" distR="0" wp14:anchorId="6E138E42" wp14:editId="51DC2F83">
          <wp:extent cx="1335405" cy="1024255"/>
          <wp:effectExtent l="0" t="0" r="0" b="4445"/>
          <wp:docPr id="1" name="Picture 1" descr="Buzzed driving is drunk driving. Designate a sober driv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3E36F5"/>
    <w:multiLevelType w:val="hybridMultilevel"/>
    <w:tmpl w:val="D93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1BE2">
      <w:numFmt w:val="bullet"/>
      <w:lvlText w:val="•"/>
      <w:lvlJc w:val="left"/>
      <w:pPr>
        <w:ind w:left="1800" w:hanging="72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73BE"/>
    <w:multiLevelType w:val="hybridMultilevel"/>
    <w:tmpl w:val="3A4C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83"/>
    <w:rsid w:val="000016CB"/>
    <w:rsid w:val="00010975"/>
    <w:rsid w:val="00024D11"/>
    <w:rsid w:val="00034814"/>
    <w:rsid w:val="00052E38"/>
    <w:rsid w:val="000621FD"/>
    <w:rsid w:val="00077C1F"/>
    <w:rsid w:val="00095194"/>
    <w:rsid w:val="000A364C"/>
    <w:rsid w:val="000A7CE0"/>
    <w:rsid w:val="000B6AF2"/>
    <w:rsid w:val="000E14FF"/>
    <w:rsid w:val="000E7132"/>
    <w:rsid w:val="000F0D1C"/>
    <w:rsid w:val="00111997"/>
    <w:rsid w:val="001131EE"/>
    <w:rsid w:val="00114554"/>
    <w:rsid w:val="001175DD"/>
    <w:rsid w:val="00117783"/>
    <w:rsid w:val="00147926"/>
    <w:rsid w:val="001A0D14"/>
    <w:rsid w:val="001A7258"/>
    <w:rsid w:val="001F29EB"/>
    <w:rsid w:val="001F326A"/>
    <w:rsid w:val="0020238E"/>
    <w:rsid w:val="00226A07"/>
    <w:rsid w:val="0023431B"/>
    <w:rsid w:val="00270B5D"/>
    <w:rsid w:val="002E2CC5"/>
    <w:rsid w:val="00302499"/>
    <w:rsid w:val="003B056C"/>
    <w:rsid w:val="003B18D7"/>
    <w:rsid w:val="003B7F1D"/>
    <w:rsid w:val="003D7BC3"/>
    <w:rsid w:val="00425F82"/>
    <w:rsid w:val="00464C81"/>
    <w:rsid w:val="004767E5"/>
    <w:rsid w:val="0048623E"/>
    <w:rsid w:val="004D07C9"/>
    <w:rsid w:val="004D40EA"/>
    <w:rsid w:val="004D7C74"/>
    <w:rsid w:val="0050117D"/>
    <w:rsid w:val="0055730C"/>
    <w:rsid w:val="0056536C"/>
    <w:rsid w:val="00593171"/>
    <w:rsid w:val="00596655"/>
    <w:rsid w:val="006639E4"/>
    <w:rsid w:val="007D58D6"/>
    <w:rsid w:val="007E7C0F"/>
    <w:rsid w:val="0085565E"/>
    <w:rsid w:val="00877548"/>
    <w:rsid w:val="0088645D"/>
    <w:rsid w:val="00891B52"/>
    <w:rsid w:val="008A1238"/>
    <w:rsid w:val="008B44FC"/>
    <w:rsid w:val="008D4C9B"/>
    <w:rsid w:val="009310C9"/>
    <w:rsid w:val="00954904"/>
    <w:rsid w:val="00956CF5"/>
    <w:rsid w:val="009755FC"/>
    <w:rsid w:val="0098283A"/>
    <w:rsid w:val="009833AA"/>
    <w:rsid w:val="00984EBB"/>
    <w:rsid w:val="009915A7"/>
    <w:rsid w:val="009E3532"/>
    <w:rsid w:val="00A00EB1"/>
    <w:rsid w:val="00A76EBA"/>
    <w:rsid w:val="00AC1CB7"/>
    <w:rsid w:val="00AC5C63"/>
    <w:rsid w:val="00B12049"/>
    <w:rsid w:val="00B36883"/>
    <w:rsid w:val="00BA73BF"/>
    <w:rsid w:val="00BC055D"/>
    <w:rsid w:val="00BD20E5"/>
    <w:rsid w:val="00BD7090"/>
    <w:rsid w:val="00BE086D"/>
    <w:rsid w:val="00C35602"/>
    <w:rsid w:val="00C40557"/>
    <w:rsid w:val="00C54D4E"/>
    <w:rsid w:val="00C95DF1"/>
    <w:rsid w:val="00CA112A"/>
    <w:rsid w:val="00CB7723"/>
    <w:rsid w:val="00CC0BD7"/>
    <w:rsid w:val="00CF07B6"/>
    <w:rsid w:val="00D35C2F"/>
    <w:rsid w:val="00D40564"/>
    <w:rsid w:val="00D5628D"/>
    <w:rsid w:val="00D647FF"/>
    <w:rsid w:val="00D9349D"/>
    <w:rsid w:val="00DC3603"/>
    <w:rsid w:val="00E015FD"/>
    <w:rsid w:val="00E254B6"/>
    <w:rsid w:val="00E52486"/>
    <w:rsid w:val="00E56F46"/>
    <w:rsid w:val="00E93F13"/>
    <w:rsid w:val="00ED3618"/>
    <w:rsid w:val="00EF2373"/>
    <w:rsid w:val="00F003C6"/>
    <w:rsid w:val="00F011A7"/>
    <w:rsid w:val="00F02B79"/>
    <w:rsid w:val="00F032B0"/>
    <w:rsid w:val="00F22910"/>
    <w:rsid w:val="00F50D79"/>
    <w:rsid w:val="00F54241"/>
    <w:rsid w:val="00F65B09"/>
    <w:rsid w:val="00F963B9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C35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431B"/>
    <w:rPr>
      <w:color w:val="0000FF" w:themeColor="hyperlink"/>
      <w:u w:val="single"/>
    </w:rPr>
  </w:style>
  <w:style w:type="paragraph" w:customStyle="1" w:styleId="5ControlCode">
    <w:name w:val="5. Control Code"/>
    <w:basedOn w:val="Normal"/>
    <w:link w:val="5ControlCodeChar"/>
    <w:rsid w:val="00BC055D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BC055D"/>
    <w:rPr>
      <w:rFonts w:ascii="Trebuchet MS" w:eastAsia="Calibri" w:hAnsi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92EF-F268-4CA4-AF4C-E5FE4A19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2020 Impaired Driving Fact Sheet</dc:title>
  <dc:creator>NHTSA</dc:creator>
  <cp:keywords>NHTSA, buzzed driving is drunk driving, Thanksgiving, pre-holiday</cp:keywords>
  <cp:lastModifiedBy>Lee, Amy CTR (NHTSA)</cp:lastModifiedBy>
  <cp:revision>2</cp:revision>
  <dcterms:created xsi:type="dcterms:W3CDTF">2020-09-10T12:38:00Z</dcterms:created>
  <dcterms:modified xsi:type="dcterms:W3CDTF">2020-09-10T12:38:00Z</dcterms:modified>
</cp:coreProperties>
</file>