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4BC1" w:rsidRDefault="00B857DC" w14:paraId="00000001" w14:textId="4904EE5B">
      <w:pPr>
        <w:pStyle w:val="Heading1"/>
      </w:pPr>
      <w:r w:rsidRPr="6F3C5A64" w:rsidR="6F3C5A64">
        <w:rPr>
          <w:lang w:val="en-US"/>
        </w:rPr>
        <w:t>La Seguridad del Niño Pasajero</w:t>
      </w:r>
    </w:p>
    <w:p w:rsidR="00B74BC1" w:rsidRDefault="0053487A" w14:paraId="00000002" w14:textId="77777777">
      <w:pPr>
        <w:pStyle w:val="Heading2"/>
      </w:pPr>
      <w:commentRangeStart w:id="0"/>
      <w:r>
        <w:t>Facebook, X, Instagram</w:t>
      </w:r>
      <w:commentRangeEnd w:id="0"/>
      <w:r>
        <w:rPr>
          <w:rStyle w:val="CommentReference"/>
          <w:sz w:val="28"/>
          <w:szCs w:val="28"/>
        </w:rPr>
        <w:commentReference w:id="0"/>
      </w:r>
    </w:p>
    <w:p w:rsidR="00B74BC1" w:rsidRDefault="0053487A" w14:paraId="00000003" w14:textId="3E83C64A">
      <w:pPr>
        <w:ind w:firstLine="360"/>
        <w:jc w:val="center"/>
        <w:rPr>
          <w:rFonts w:ascii="Rockwell" w:hAnsi="Rockwell" w:eastAsia="Rockwell" w:cs="Rockwell"/>
        </w:rPr>
      </w:pPr>
      <w:r w:rsidRPr="6F3C5A64" w:rsidR="6F3C5A64">
        <w:rPr>
          <w:rFonts w:ascii="Rockwell" w:hAnsi="Rockwell" w:eastAsia="Rockwell" w:cs="Rockwell"/>
        </w:rPr>
        <w:t>When posting to X and Instagram, consider adding #</w:t>
      </w:r>
      <w:r w:rsidRPr="6F3C5A64" w:rsidR="6F3C5A64">
        <w:rPr>
          <w:rFonts w:ascii="Rockwell" w:hAnsi="Rockwell" w:eastAsia="Rockwell" w:cs="Rockwell"/>
        </w:rPr>
        <w:t>ElCarSeatCorrecto</w:t>
      </w:r>
      <w:r w:rsidRPr="6F3C5A64" w:rsidR="6F3C5A64">
        <w:rPr>
          <w:rFonts w:ascii="Rockwell" w:hAnsi="Rockwell" w:eastAsia="Rockwell" w:cs="Rockwell"/>
        </w:rPr>
        <w:t xml:space="preserve"> to the below posts to better track posts related to this topic. </w:t>
      </w:r>
    </w:p>
    <w:p w:rsidR="6F3C5A64" w:rsidP="6F3C5A64" w:rsidRDefault="6F3C5A64" w14:paraId="7EF151A8" w14:textId="776304D6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noProof w:val="0"/>
          <w:sz w:val="22"/>
          <w:szCs w:val="22"/>
          <w:lang w:val="es-US"/>
        </w:rPr>
      </w:pPr>
      <w:r w:rsidRPr="6F3C5A64" w:rsidR="6F3C5A64">
        <w:rPr>
          <w:rFonts w:ascii="Roboto" w:hAnsi="Roboto" w:eastAsia="Roboto" w:cs="Roboto"/>
          <w:noProof w:val="0"/>
          <w:sz w:val="22"/>
          <w:szCs w:val="22"/>
          <w:lang w:val="es-US"/>
        </w:rPr>
        <w:t xml:space="preserve">Los estirones pueden ocurrir de un día para otro y son una buena oportunidad para comprobar que el car </w:t>
      </w:r>
      <w:r w:rsidRPr="6F3C5A64" w:rsidR="6F3C5A64">
        <w:rPr>
          <w:rFonts w:ascii="Roboto" w:hAnsi="Roboto" w:eastAsia="Roboto" w:cs="Roboto"/>
          <w:noProof w:val="0"/>
          <w:sz w:val="22"/>
          <w:szCs w:val="22"/>
          <w:lang w:val="es-US"/>
        </w:rPr>
        <w:t>seat</w:t>
      </w:r>
      <w:r w:rsidRPr="6F3C5A64" w:rsidR="6F3C5A64">
        <w:rPr>
          <w:rFonts w:ascii="Roboto" w:hAnsi="Roboto" w:eastAsia="Roboto" w:cs="Roboto"/>
          <w:noProof w:val="0"/>
          <w:sz w:val="22"/>
          <w:szCs w:val="22"/>
          <w:lang w:val="es-US"/>
        </w:rPr>
        <w:t xml:space="preserve"> de tu hijo siga siendo el correcto.</w:t>
      </w:r>
    </w:p>
    <w:p w:rsidR="005819C8" w:rsidP="6F3C5A64" w:rsidRDefault="005819C8" w14:paraId="7202910E" w14:textId="38DEB1AA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highlight w:val="white"/>
          <w:lang w:val="en-US"/>
        </w:rPr>
      </w:pPr>
      <w:r w:rsidRPr="6F3C5A64" w:rsidR="6F3C5A64">
        <w:rPr>
          <w:rFonts w:ascii="Roboto" w:hAnsi="Roboto" w:eastAsia="Roboto" w:cs="Roboto"/>
          <w:highlight w:val="white"/>
          <w:lang w:val="en-US"/>
        </w:rPr>
        <w:t>¿Tu hijo creció una pulgada? ¡Vuelve a revisar su car seat! Cada nuevo estirón es motivo de celebración, pero también una buena oportunidad para comprobar que el car seat de tu hijo corresponda a su edad y tamaño.</w:t>
      </w:r>
    </w:p>
    <w:p w:rsidRPr="008F5E34" w:rsidR="005819C8" w:rsidP="6F3C5A64" w:rsidRDefault="005819C8" w14:paraId="6783CBE8" w14:textId="1688CB44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highlight w:val="white"/>
          <w:lang w:val="en-US"/>
        </w:rPr>
      </w:pP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Si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parece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que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a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tu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hijo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últimamente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todo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le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queda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chico, es hora de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comprobar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si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está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usando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el car seat correcto para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su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edad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 xml:space="preserve"> y 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tamaño</w:t>
      </w:r>
      <w:r w:rsidRPr="6F3C5A64" w:rsidR="6F3C5A64">
        <w:rPr>
          <w:rFonts w:ascii="Roboto" w:hAnsi="Roboto" w:eastAsia="Roboto" w:cs="Roboto"/>
          <w:highlight w:val="white"/>
          <w:lang w:val="en-US"/>
        </w:rPr>
        <w:t>.</w:t>
      </w:r>
    </w:p>
    <w:p w:rsidRPr="0094403E" w:rsidR="00B74BC1" w:rsidP="005819C8" w:rsidRDefault="00B74BC1" w14:paraId="00000010" w14:textId="79A87581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sectPr w:rsidRPr="0094403E" w:rsidR="00B74BC1">
      <w:headerReference w:type="default" r:id="rId1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" w:author="Author" w:id="0">
    <w:p w:rsidR="0094403E" w:rsidP="0094403E" w:rsidRDefault="0094403E" w14:paraId="4C756627" w14:textId="77777777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 xml:space="preserve">Images often help boost the engagement on social posts. Free images are available at </w:t>
      </w:r>
    </w:p>
    <w:p w:rsidR="0094403E" w:rsidP="0094403E" w:rsidRDefault="0094403E" w14:paraId="00000015" w14:textId="77777777">
      <w:pPr>
        <w:pStyle w:val="CommentText"/>
      </w:pPr>
      <w:hyperlink w:history="1" w:anchor="16346" r:id="rId1">
        <w:r w:rsidRPr="009E341D">
          <w:rPr>
            <w:rStyle w:val="Hyperlink"/>
          </w:rPr>
          <w:t>https://www.trafficsafetymarketing.gov/safety-topics/child-safety/car-seats-boosters-seat-belts#16346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1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15" w16cid:durableId="000000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487A" w:rsidRDefault="0053487A" w14:paraId="1B95AE02" w14:textId="77777777">
      <w:pPr>
        <w:spacing w:after="0" w:line="240" w:lineRule="auto"/>
      </w:pPr>
      <w:r>
        <w:separator/>
      </w:r>
    </w:p>
  </w:endnote>
  <w:endnote w:type="continuationSeparator" w:id="0">
    <w:p w:rsidR="0053487A" w:rsidRDefault="0053487A" w14:paraId="5B361EA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B64EDAA4-0D96-4CE1-854F-82E5A9FF596F}" r:id="rId1"/>
    <w:embedBold w:fontKey="{39673BD6-DF7C-4B93-AABB-B6388060FA80}" r:id="rId2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w:fontKey="{125C9A11-00D5-4E4F-8077-2485FAF59549}" r:id="rId3"/>
    <w:embedBold w:fontKey="{D3C9DFCA-986A-4F2B-999C-D87E7D4845B6}" r:id="rId4"/>
    <w:embedBoldItalic w:fontKey="{2A150A69-8494-448E-8D6B-CBEEB112AF37}" r:id="rId5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w:fontKey="{3B73487B-B61D-4AC7-8A8E-4BCD4F2DDEFA}" r:id="rId6"/>
    <w:embedBold w:fontKey="{052F51B3-BDC3-4FF4-BD24-E2A554863234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04F48F97-D95D-4A70-9983-C52FDEBEC96E}" r:id="rId8"/>
  </w:font>
  <w:font w:name="Roboto">
    <w:charset w:val="00"/>
    <w:family w:val="auto"/>
    <w:pitch w:val="variable"/>
    <w:sig w:usb0="E0000AFF" w:usb1="5000217F" w:usb2="00000021" w:usb3="00000000" w:csb0="0000019F" w:csb1="00000000"/>
    <w:embedRegular w:fontKey="{9504418D-3F26-45DC-9AC0-74DB7C37AAA5}" r:id="rId9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2304291-C749-4418-8ECA-E22096F9C12F}" r:id="rId1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487A" w:rsidRDefault="0053487A" w14:paraId="27E00505" w14:textId="77777777">
      <w:pPr>
        <w:spacing w:after="0" w:line="240" w:lineRule="auto"/>
      </w:pPr>
      <w:r>
        <w:separator/>
      </w:r>
    </w:p>
  </w:footnote>
  <w:footnote w:type="continuationSeparator" w:id="0">
    <w:p w:rsidR="0053487A" w:rsidRDefault="0053487A" w14:paraId="5F7316F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4BC1" w:rsidRDefault="00B74BC1" w14:paraId="0000001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  <w:p w:rsidR="00B74BC1" w:rsidRDefault="00B74BC1" w14:paraId="0000001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D4B4E"/>
    <w:multiLevelType w:val="multilevel"/>
    <w:tmpl w:val="6CFEB6B6"/>
    <w:lvl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A2DA1"/>
    <w:multiLevelType w:val="multilevel"/>
    <w:tmpl w:val="79CCFF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B6355B4"/>
    <w:multiLevelType w:val="multilevel"/>
    <w:tmpl w:val="E3CA40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8371973">
    <w:abstractNumId w:val="2"/>
  </w:num>
  <w:num w:numId="2" w16cid:durableId="786004414">
    <w:abstractNumId w:val="0"/>
  </w:num>
  <w:num w:numId="3" w16cid:durableId="170092809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BC1"/>
    <w:rsid w:val="0053487A"/>
    <w:rsid w:val="005819C8"/>
    <w:rsid w:val="00674EAD"/>
    <w:rsid w:val="0094403E"/>
    <w:rsid w:val="009D70CE"/>
    <w:rsid w:val="00B74BC1"/>
    <w:rsid w:val="00B857DC"/>
    <w:rsid w:val="00C94BB7"/>
    <w:rsid w:val="00CE19AC"/>
    <w:rsid w:val="00E03233"/>
    <w:rsid w:val="00E15A6F"/>
    <w:rsid w:val="6F3C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76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jc w:val="center"/>
      <w:outlineLvl w:val="0"/>
    </w:pPr>
    <w:rPr>
      <w:rFonts w:ascii="Rockwell" w:hAnsi="Rockwell" w:eastAsia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jc w:val="center"/>
      <w:outlineLvl w:val="1"/>
    </w:pPr>
    <w:rPr>
      <w:rFonts w:ascii="Rockwell" w:hAnsi="Rockwell" w:eastAsia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hAnsi="Trebuchet MS" w:eastAsia="Trebuchet MS" w:cs="Trebuchet MS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40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0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94BB7"/>
  </w:style>
  <w:style w:type="paragraph" w:styleId="Footer">
    <w:name w:val="footer"/>
    <w:basedOn w:val="Normal"/>
    <w:link w:val="Foot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94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child-safety/car-seats-boosters-seat-belts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Child Passenger Safety | Social Media | Spanish</dc:title>
  <dc:creator/>
  <keywords>Child Passenger Safety, Social Media, Spanish, CPS, Car Seats, Booster Seats</keywords>
  <lastModifiedBy>Sean Williams</lastModifiedBy>
  <revision>2</revision>
  <dcterms:created xsi:type="dcterms:W3CDTF">2026-09-11T20:54:00.0000000Z</dcterms:created>
  <dcterms:modified xsi:type="dcterms:W3CDTF">2026-09-11T23:01:18.7096097Z</dcterms:modified>
</coreProperties>
</file>